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center" w:tblpY="466"/>
        <w:tblW w:w="11341" w:type="dxa"/>
        <w:tblLook w:val="04A0" w:firstRow="1" w:lastRow="0" w:firstColumn="1" w:lastColumn="0" w:noHBand="0" w:noVBand="1"/>
      </w:tblPr>
      <w:tblGrid>
        <w:gridCol w:w="11341"/>
      </w:tblGrid>
      <w:tr w:rsidR="00932466" w14:paraId="469E3827" w14:textId="77777777" w:rsidTr="00EF6C4F">
        <w:trPr>
          <w:trHeight w:val="70"/>
        </w:trPr>
        <w:tc>
          <w:tcPr>
            <w:tcW w:w="11341" w:type="dxa"/>
          </w:tcPr>
          <w:p w14:paraId="1D1F9CDD" w14:textId="77777777" w:rsidR="00932466" w:rsidRPr="00627B70" w:rsidRDefault="00932466" w:rsidP="00EF6C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center"/>
              <w:rPr>
                <w:b/>
              </w:rPr>
            </w:pPr>
            <w:r w:rsidRPr="00627B70">
              <w:rPr>
                <w:b/>
              </w:rPr>
              <w:t>Orden de domiciliación de adeudo directo SEPA</w:t>
            </w:r>
          </w:p>
          <w:p w14:paraId="60D19B95" w14:textId="77777777" w:rsidR="00932466" w:rsidRPr="00627B70" w:rsidRDefault="00932466" w:rsidP="00EF6C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center"/>
              <w:rPr>
                <w:b/>
                <w:i/>
                <w:sz w:val="16"/>
                <w:szCs w:val="16"/>
              </w:rPr>
            </w:pPr>
            <w:r w:rsidRPr="00627B70">
              <w:rPr>
                <w:b/>
                <w:i/>
                <w:sz w:val="16"/>
                <w:szCs w:val="16"/>
              </w:rPr>
              <w:t xml:space="preserve">SEPA Direct </w:t>
            </w:r>
            <w:proofErr w:type="spellStart"/>
            <w:r w:rsidRPr="00627B70">
              <w:rPr>
                <w:b/>
                <w:i/>
                <w:sz w:val="16"/>
                <w:szCs w:val="16"/>
              </w:rPr>
              <w:t>Debit</w:t>
            </w:r>
            <w:proofErr w:type="spellEnd"/>
            <w:r w:rsidRPr="00627B70">
              <w:rPr>
                <w:b/>
                <w:i/>
                <w:sz w:val="16"/>
                <w:szCs w:val="16"/>
              </w:rPr>
              <w:t xml:space="preserve"> Mandate</w:t>
            </w:r>
          </w:p>
          <w:p w14:paraId="644A800A" w14:textId="77777777" w:rsidR="00932466" w:rsidRDefault="00B5028E" w:rsidP="00EF6C4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8C799A" wp14:editId="642FA64B">
                      <wp:simplePos x="0" y="0"/>
                      <wp:positionH relativeFrom="column">
                        <wp:posOffset>-1097757</wp:posOffset>
                      </wp:positionH>
                      <wp:positionV relativeFrom="paragraph">
                        <wp:posOffset>833914</wp:posOffset>
                      </wp:positionV>
                      <wp:extent cx="2486978" cy="375920"/>
                      <wp:effectExtent l="762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486978" cy="375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1D11AB" w14:textId="10875EB4" w:rsidR="00932466" w:rsidRPr="002717C9" w:rsidRDefault="001266C6" w:rsidP="009324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2F5496" w:themeColor="accent1" w:themeShade="BF"/>
                                      <w:sz w:val="24"/>
                                      <w:szCs w:val="24"/>
                                    </w:rPr>
                                  </w:pPr>
                                  <w:r w:rsidRPr="002717C9">
                                    <w:rPr>
                                      <w:i/>
                                      <w:noProof/>
                                      <w:color w:val="2F5496" w:themeColor="accent1" w:themeShade="BF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09269DED" wp14:editId="1A356096">
                                        <wp:extent cx="48895" cy="278130"/>
                                        <wp:effectExtent l="0" t="0" r="8255" b="7620"/>
                                        <wp:docPr id="1" name="Imagen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895" cy="278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717C9">
                                    <w:rPr>
                                      <w:i/>
                                      <w:color w:val="2F5496" w:themeColor="accent1" w:themeShade="BF"/>
                                      <w:sz w:val="24"/>
                                      <w:szCs w:val="24"/>
                                    </w:rPr>
                                    <w:t>A cumplimentar por el acreedor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8C79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86.45pt;margin-top:65.65pt;width:195.85pt;height:29.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" fillcolor="white [3201]" stroked="f" strokeweight=".5pt">
                      <v:textbox>
                        <w:txbxContent>
                          <w:p w14:paraId="6E1D11AB" w14:textId="10875EB4" w:rsidR="00932466" w:rsidRPr="002717C9" w:rsidRDefault="001266C6" w:rsidP="0093246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2717C9">
                              <w:rPr>
                                <w:i/>
                                <w:noProof/>
                                <w:color w:val="2F5496" w:themeColor="accent1" w:themeShade="BF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269DED" wp14:editId="1A356096">
                                  <wp:extent cx="48895" cy="278130"/>
                                  <wp:effectExtent l="0" t="0" r="8255" b="762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5" cy="278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717C9">
                              <w:rPr>
                                <w:i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 cumplimentar por el acreedor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W w:w="4744" w:type="pct"/>
              <w:jc w:val="right"/>
              <w:tblLook w:val="04A0" w:firstRow="1" w:lastRow="0" w:firstColumn="1" w:lastColumn="0" w:noHBand="0" w:noVBand="1"/>
            </w:tblPr>
            <w:tblGrid>
              <w:gridCol w:w="10546"/>
            </w:tblGrid>
            <w:tr w:rsidR="00B5028E" w14:paraId="0F004743" w14:textId="77777777" w:rsidTr="00B5028E">
              <w:trPr>
                <w:jc w:val="right"/>
              </w:trPr>
              <w:tc>
                <w:tcPr>
                  <w:tcW w:w="5000" w:type="pct"/>
                </w:tcPr>
                <w:p w14:paraId="191EE277" w14:textId="3596155D" w:rsidR="00932466" w:rsidRDefault="00932466" w:rsidP="00F8209B">
                  <w:pPr>
                    <w:framePr w:hSpace="141" w:wrap="around" w:vAnchor="page" w:hAnchor="margin" w:xAlign="center" w:y="466"/>
                  </w:pPr>
                  <w:r w:rsidRPr="002E2C69">
                    <w:t>Refe</w:t>
                  </w:r>
                  <w:r>
                    <w:t>rencia de la orden de domiciliación /</w:t>
                  </w:r>
                  <w:r w:rsidR="00F07F09">
                    <w:t>CLUB VALDESANFER 2</w:t>
                  </w:r>
                  <w:r w:rsidR="00F8209B">
                    <w:t>0</w:t>
                  </w:r>
                  <w:r w:rsidR="00F07F09">
                    <w:t>22-23</w:t>
                  </w:r>
                </w:p>
                <w:p w14:paraId="50E2B91C" w14:textId="77777777" w:rsidR="00E40DB8" w:rsidRDefault="00000000" w:rsidP="00F8209B">
                  <w:pPr>
                    <w:framePr w:hSpace="141" w:wrap="around" w:vAnchor="page" w:hAnchor="margin" w:xAlign="center" w:y="466"/>
                  </w:pPr>
                  <w:r>
                    <w:pict w14:anchorId="62451C56">
                      <v:rect id="_x0000_i1025" style="width:521pt;height:1pt" o:hrpct="959" o:hrstd="t" o:hrnoshade="t" o:hr="t" fillcolor="black [3213]" stroked="f"/>
                    </w:pict>
                  </w:r>
                </w:p>
                <w:p w14:paraId="24E444C2" w14:textId="0B01E990" w:rsidR="00932466" w:rsidRDefault="00932466" w:rsidP="00F8209B">
                  <w:pPr>
                    <w:framePr w:hSpace="141" w:wrap="around" w:vAnchor="page" w:hAnchor="margin" w:xAlign="center" w:y="466"/>
                  </w:pPr>
                  <w:r>
                    <w:t xml:space="preserve">Identificador del acreedor / </w:t>
                  </w:r>
                  <w:r w:rsidR="00FD5DA1">
                    <w:t>G09838293</w:t>
                  </w:r>
                </w:p>
                <w:p w14:paraId="642E9B4B" w14:textId="77777777" w:rsidR="00932466" w:rsidRPr="002E2C69" w:rsidRDefault="00000000" w:rsidP="00F8209B">
                  <w:pPr>
                    <w:framePr w:hSpace="141" w:wrap="around" w:vAnchor="page" w:hAnchor="margin" w:xAlign="center" w:y="466"/>
                  </w:pPr>
                  <w:r>
                    <w:pict w14:anchorId="105CEB8F">
                      <v:rect id="_x0000_i1026" style="width:521pt;height:1pt" o:hrpct="959" o:hrstd="t" o:hrnoshade="t" o:hr="t" fillcolor="black [3213]" stroked="f"/>
                    </w:pict>
                  </w:r>
                </w:p>
                <w:p w14:paraId="6B087DC3" w14:textId="6932EBCD" w:rsidR="00932466" w:rsidRDefault="00932466" w:rsidP="00F8209B">
                  <w:pPr>
                    <w:framePr w:hSpace="141" w:wrap="around" w:vAnchor="page" w:hAnchor="margin" w:xAlign="center" w:y="466"/>
                  </w:pPr>
                  <w:r>
                    <w:t xml:space="preserve">Nombre del acreedor </w:t>
                  </w:r>
                  <w:r w:rsidR="00F07F09">
                    <w:t>/CLUB ELEMENTAR DEPORTIVO VALDESANFER</w:t>
                  </w:r>
                </w:p>
                <w:p w14:paraId="3FCD82CC" w14:textId="77777777" w:rsidR="00932466" w:rsidRPr="00621D75" w:rsidRDefault="00000000" w:rsidP="00F8209B">
                  <w:pPr>
                    <w:framePr w:hSpace="141" w:wrap="around" w:vAnchor="page" w:hAnchor="margin" w:xAlign="center" w:y="466"/>
                  </w:pPr>
                  <w:r>
                    <w:pict w14:anchorId="57C57808">
                      <v:rect id="_x0000_i1027" style="width:521pt;height:1pt" o:hrpct="959" o:hrstd="t" o:hrnoshade="t" o:hr="t" fillcolor="black [3213]" stroked="f"/>
                    </w:pict>
                  </w:r>
                </w:p>
                <w:p w14:paraId="4A1FA7BF" w14:textId="26444F39" w:rsidR="00932466" w:rsidRDefault="00932466" w:rsidP="00F8209B">
                  <w:pPr>
                    <w:framePr w:hSpace="141" w:wrap="around" w:vAnchor="page" w:hAnchor="margin" w:xAlign="center" w:y="466"/>
                  </w:pPr>
                  <w:r>
                    <w:t xml:space="preserve">Dirección / </w:t>
                  </w:r>
                  <w:r w:rsidR="00F07F09">
                    <w:rPr>
                      <w:i/>
                      <w:sz w:val="18"/>
                      <w:szCs w:val="18"/>
                    </w:rPr>
                    <w:t>Carretera de Colmenar Viejo KM 13.5</w:t>
                  </w:r>
                </w:p>
                <w:p w14:paraId="3B7329D9" w14:textId="77777777" w:rsidR="00932466" w:rsidRPr="00621D75" w:rsidRDefault="00000000" w:rsidP="00F8209B">
                  <w:pPr>
                    <w:framePr w:hSpace="141" w:wrap="around" w:vAnchor="page" w:hAnchor="margin" w:xAlign="center" w:y="466"/>
                  </w:pPr>
                  <w:r>
                    <w:pict w14:anchorId="4D9AB5C1">
                      <v:rect id="_x0000_i1028" style="width:521pt;height:1pt" o:hrpct="959" o:hrstd="t" o:hrnoshade="t" o:hr="t" fillcolor="black [3213]" stroked="f"/>
                    </w:pict>
                  </w:r>
                </w:p>
                <w:p w14:paraId="4C192D0B" w14:textId="301058ED" w:rsidR="00932466" w:rsidRDefault="00932466" w:rsidP="00F8209B">
                  <w:pPr>
                    <w:framePr w:hSpace="141" w:wrap="around" w:vAnchor="page" w:hAnchor="margin" w:xAlign="center" w:y="466"/>
                  </w:pPr>
                  <w:r>
                    <w:t xml:space="preserve">Código Postal – Población – Provincia / </w:t>
                  </w:r>
                  <w:r w:rsidR="00F07F09">
                    <w:rPr>
                      <w:i/>
                      <w:sz w:val="18"/>
                      <w:szCs w:val="18"/>
                    </w:rPr>
                    <w:t>28049</w:t>
                  </w:r>
                </w:p>
                <w:p w14:paraId="7CE1D636" w14:textId="77777777" w:rsidR="00932466" w:rsidRPr="00621D75" w:rsidRDefault="00000000" w:rsidP="00F8209B">
                  <w:pPr>
                    <w:framePr w:hSpace="141" w:wrap="around" w:vAnchor="page" w:hAnchor="margin" w:xAlign="center" w:y="466"/>
                  </w:pPr>
                  <w:r>
                    <w:pict w14:anchorId="433B87B4">
                      <v:rect id="_x0000_i1029" style="width:521pt;height:1pt" o:hrpct="959" o:hrstd="t" o:hrnoshade="t" o:hr="t" fillcolor="black [3213]" stroked="f"/>
                    </w:pict>
                  </w:r>
                </w:p>
                <w:p w14:paraId="7EE3BFF0" w14:textId="45A8E947" w:rsidR="00932466" w:rsidRPr="00621D75" w:rsidRDefault="00932466" w:rsidP="00F8209B">
                  <w:pPr>
                    <w:framePr w:hSpace="141" w:wrap="around" w:vAnchor="page" w:hAnchor="margin" w:xAlign="center" w:y="466"/>
                  </w:pPr>
                  <w:r>
                    <w:t xml:space="preserve">País / </w:t>
                  </w:r>
                  <w:r w:rsidR="00F07F09">
                    <w:t>ESPAÑA</w:t>
                  </w:r>
                </w:p>
                <w:p w14:paraId="024750CE" w14:textId="77777777" w:rsidR="00932466" w:rsidRPr="00621D75" w:rsidRDefault="00000000" w:rsidP="00F8209B">
                  <w:pPr>
                    <w:framePr w:hSpace="141" w:wrap="around" w:vAnchor="page" w:hAnchor="margin" w:xAlign="center" w:y="466"/>
                  </w:pPr>
                  <w:r>
                    <w:pict w14:anchorId="5DD1CF05">
                      <v:rect id="_x0000_i1030" style="width:521pt;height:1pt" o:hrpct="959" o:hrstd="t" o:hrnoshade="t" o:hr="t" fillcolor="black [3213]" stroked="f"/>
                    </w:pict>
                  </w:r>
                </w:p>
                <w:p w14:paraId="04F390A2" w14:textId="77777777" w:rsidR="00932466" w:rsidRDefault="00932466" w:rsidP="00F8209B">
                  <w:pPr>
                    <w:framePr w:hSpace="141" w:wrap="around" w:vAnchor="page" w:hAnchor="margin" w:xAlign="center" w:y="466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8BA867C" w14:textId="77777777" w:rsidR="00932466" w:rsidRPr="002E2C69" w:rsidRDefault="00932466" w:rsidP="00EF6C4F">
            <w:pPr>
              <w:jc w:val="center"/>
              <w:rPr>
                <w:sz w:val="16"/>
                <w:szCs w:val="16"/>
              </w:rPr>
            </w:pPr>
          </w:p>
          <w:p w14:paraId="46C613A2" w14:textId="77777777" w:rsidR="00932466" w:rsidRPr="00B07CDD" w:rsidRDefault="00932466" w:rsidP="00EF6C4F">
            <w:pPr>
              <w:rPr>
                <w:b/>
                <w:sz w:val="18"/>
                <w:szCs w:val="18"/>
              </w:rPr>
            </w:pPr>
            <w:r w:rsidRPr="00B07CDD">
              <w:rPr>
                <w:b/>
                <w:sz w:val="18"/>
                <w:szCs w:val="18"/>
              </w:rPr>
              <w:t>Mediante la firma de esta orden de domiciliación, el deudor autoriza (A) al acreedor a enviar instrucciones a la entidad del deudor para adeudar en su cuenta y (B) a la entidad para efectuar los adeudos en su cuenta siguiendo las instrucciones del acreedor. Como parte de sus derechos, el deudor está legitimado al reembolso por su entidad en los términos y condiciones del contrato suscrito con la misma. La solicitud de reembolso deberá efectuarse dentro de las ocho semanas que siguen a la fecha de adeudo en su cuenta, Puede obtener información adicional sobre sus derechos en su entidad financiera.</w:t>
            </w:r>
          </w:p>
          <w:p w14:paraId="7419BCA4" w14:textId="77777777" w:rsidR="00932466" w:rsidRPr="00AD032A" w:rsidRDefault="00932466" w:rsidP="00EF6C4F">
            <w:pPr>
              <w:rPr>
                <w:i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0488"/>
            </w:tblGrid>
            <w:tr w:rsidR="00932466" w14:paraId="32A5A966" w14:textId="77777777" w:rsidTr="00AD032A">
              <w:trPr>
                <w:jc w:val="right"/>
              </w:trPr>
              <w:tc>
                <w:tcPr>
                  <w:tcW w:w="10488" w:type="dxa"/>
                </w:tcPr>
                <w:p w14:paraId="1A66E2EE" w14:textId="36D0C9E9" w:rsidR="00932466" w:rsidRDefault="00A4144F" w:rsidP="00F8209B">
                  <w:pPr>
                    <w:framePr w:hSpace="141" w:wrap="around" w:vAnchor="page" w:hAnchor="margin" w:xAlign="center" w:y="466"/>
                  </w:pPr>
                  <w:r>
                    <w:t>Nombre del deudor</w:t>
                  </w:r>
                  <w:r w:rsidR="00932466">
                    <w:t xml:space="preserve"> / </w:t>
                  </w:r>
                </w:p>
                <w:p w14:paraId="781C87F8" w14:textId="77777777" w:rsidR="00932466" w:rsidRDefault="00000000" w:rsidP="00F8209B">
                  <w:pPr>
                    <w:framePr w:hSpace="141" w:wrap="around" w:vAnchor="page" w:hAnchor="margin" w:xAlign="center" w:y="466"/>
                  </w:pPr>
                  <w:r>
                    <w:pict w14:anchorId="54FFC95C">
                      <v:rect id="_x0000_i1031" style="width:521pt;height:1pt" o:hrpct="959" o:hrstd="t" o:hrnoshade="t" o:hr="t" fillcolor="black [3213]" stroked="f"/>
                    </w:pict>
                  </w:r>
                </w:p>
                <w:p w14:paraId="7999282E" w14:textId="755E1ECE" w:rsidR="00932466" w:rsidRDefault="00932466" w:rsidP="00F8209B">
                  <w:pPr>
                    <w:framePr w:hSpace="141" w:wrap="around" w:vAnchor="page" w:hAnchor="margin" w:xAlign="center" w:y="466"/>
                  </w:pPr>
                  <w:r>
                    <w:t xml:space="preserve">Dirección del deudor / </w:t>
                  </w:r>
                </w:p>
                <w:p w14:paraId="03A76CEB" w14:textId="77777777" w:rsidR="00932466" w:rsidRDefault="00000000" w:rsidP="00F8209B">
                  <w:pPr>
                    <w:framePr w:hSpace="141" w:wrap="around" w:vAnchor="page" w:hAnchor="margin" w:xAlign="center" w:y="466"/>
                  </w:pPr>
                  <w:r>
                    <w:pict w14:anchorId="73DCA064">
                      <v:rect id="_x0000_i1032" style="width:521pt;height:1pt" o:hrpct="959" o:hrstd="t" o:hrnoshade="t" o:hr="t" fillcolor="black [3213]" stroked="f"/>
                    </w:pict>
                  </w:r>
                </w:p>
                <w:p w14:paraId="490A1EC1" w14:textId="04CADBC7" w:rsidR="00932466" w:rsidRDefault="00932466" w:rsidP="00F8209B">
                  <w:pPr>
                    <w:framePr w:hSpace="141" w:wrap="around" w:vAnchor="page" w:hAnchor="margin" w:xAlign="center" w:y="466"/>
                  </w:pPr>
                  <w:r>
                    <w:t xml:space="preserve">Código Postal – Población – Provincia </w:t>
                  </w:r>
                </w:p>
                <w:p w14:paraId="244AB279" w14:textId="77777777" w:rsidR="00932466" w:rsidRDefault="00000000" w:rsidP="00F8209B">
                  <w:pPr>
                    <w:framePr w:hSpace="141" w:wrap="around" w:vAnchor="page" w:hAnchor="margin" w:xAlign="center" w:y="466"/>
                  </w:pPr>
                  <w:r>
                    <w:pict w14:anchorId="72021197">
                      <v:rect id="_x0000_i1033" style="width:521pt;height:1pt" o:hrpct="959" o:hrstd="t" o:hrnoshade="t" o:hr="t" fillcolor="black [3213]" stroked="f"/>
                    </w:pict>
                  </w:r>
                </w:p>
                <w:p w14:paraId="60AD960F" w14:textId="4B61DF93" w:rsidR="00932466" w:rsidRDefault="00932466" w:rsidP="00F8209B">
                  <w:pPr>
                    <w:framePr w:hSpace="141" w:wrap="around" w:vAnchor="page" w:hAnchor="margin" w:xAlign="center" w:y="466"/>
                  </w:pPr>
                  <w:r>
                    <w:t>País del deudor</w:t>
                  </w:r>
                </w:p>
                <w:p w14:paraId="7E62AFF0" w14:textId="77777777" w:rsidR="00932466" w:rsidRDefault="00000000" w:rsidP="00F8209B">
                  <w:pPr>
                    <w:framePr w:hSpace="141" w:wrap="around" w:vAnchor="page" w:hAnchor="margin" w:xAlign="center" w:y="466"/>
                  </w:pPr>
                  <w:r>
                    <w:pict w14:anchorId="5469B209">
                      <v:rect id="_x0000_i1034" style="width:521pt;height:1pt" o:hrpct="959" o:hrstd="t" o:hrnoshade="t" o:hr="t" fillcolor="black [3213]" stroked="f"/>
                    </w:pict>
                  </w:r>
                </w:p>
                <w:p w14:paraId="2B047902" w14:textId="77777777" w:rsidR="00932466" w:rsidRPr="004977E8" w:rsidRDefault="00932466" w:rsidP="00F8209B">
                  <w:pPr>
                    <w:framePr w:hSpace="141" w:wrap="around" w:vAnchor="page" w:hAnchor="margin" w:xAlign="center" w:y="466"/>
                    <w:rPr>
                      <w:i/>
                      <w:sz w:val="18"/>
                      <w:szCs w:val="18"/>
                    </w:rPr>
                  </w:pPr>
                  <w:proofErr w:type="spellStart"/>
                  <w:r>
                    <w:t>Switf</w:t>
                  </w:r>
                  <w:proofErr w:type="spellEnd"/>
                  <w:r>
                    <w:t xml:space="preserve"> BIC / 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Switf</w:t>
                  </w:r>
                  <w:proofErr w:type="spellEnd"/>
                  <w:r w:rsidRPr="004977E8">
                    <w:rPr>
                      <w:i/>
                      <w:sz w:val="18"/>
                      <w:szCs w:val="18"/>
                    </w:rPr>
                    <w:t xml:space="preserve"> BIC (puede contener 8 u 11 posiciones) /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Switf</w:t>
                  </w:r>
                  <w:proofErr w:type="spellEnd"/>
                  <w:r w:rsidRPr="004977E8">
                    <w:rPr>
                      <w:i/>
                      <w:sz w:val="18"/>
                      <w:szCs w:val="18"/>
                    </w:rPr>
                    <w:t xml:space="preserve"> BIC (up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to</w:t>
                  </w:r>
                  <w:proofErr w:type="spellEnd"/>
                  <w:r w:rsidRPr="004977E8">
                    <w:rPr>
                      <w:i/>
                      <w:sz w:val="18"/>
                      <w:szCs w:val="18"/>
                    </w:rPr>
                    <w:t xml:space="preserve"> 8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or</w:t>
                  </w:r>
                  <w:proofErr w:type="spellEnd"/>
                  <w:r w:rsidRPr="004977E8">
                    <w:rPr>
                      <w:i/>
                      <w:sz w:val="18"/>
                      <w:szCs w:val="18"/>
                    </w:rPr>
                    <w:t xml:space="preserve"> 11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characters</w:t>
                  </w:r>
                  <w:proofErr w:type="spellEnd"/>
                  <w:r w:rsidRPr="004977E8">
                    <w:rPr>
                      <w:i/>
                      <w:sz w:val="18"/>
                      <w:szCs w:val="18"/>
                    </w:rPr>
                    <w:t>)</w:t>
                  </w:r>
                </w:p>
                <w:tbl>
                  <w:tblPr>
                    <w:tblStyle w:val="Tablaconcuadrcula"/>
                    <w:tblW w:w="4626" w:type="dxa"/>
                    <w:tblLook w:val="04A0" w:firstRow="1" w:lastRow="0" w:firstColumn="1" w:lastColumn="0" w:noHBand="0" w:noVBand="1"/>
                  </w:tblPr>
                  <w:tblGrid>
                    <w:gridCol w:w="420"/>
                    <w:gridCol w:w="421"/>
                    <w:gridCol w:w="420"/>
                    <w:gridCol w:w="421"/>
                    <w:gridCol w:w="421"/>
                    <w:gridCol w:w="420"/>
                    <w:gridCol w:w="421"/>
                    <w:gridCol w:w="421"/>
                    <w:gridCol w:w="420"/>
                    <w:gridCol w:w="421"/>
                    <w:gridCol w:w="420"/>
                  </w:tblGrid>
                  <w:tr w:rsidR="00EA31D0" w14:paraId="3CC9658F" w14:textId="77777777" w:rsidTr="00EA31D0">
                    <w:trPr>
                      <w:trHeight w:val="345"/>
                    </w:trPr>
                    <w:tc>
                      <w:tcPr>
                        <w:tcW w:w="420" w:type="dxa"/>
                      </w:tcPr>
                      <w:p w14:paraId="65A30E14" w14:textId="77777777" w:rsidR="00EA31D0" w:rsidRDefault="00EA31D0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421" w:type="dxa"/>
                      </w:tcPr>
                      <w:p w14:paraId="3B5FF2A0" w14:textId="77777777" w:rsidR="00EA31D0" w:rsidRDefault="00EA31D0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420" w:type="dxa"/>
                      </w:tcPr>
                      <w:p w14:paraId="6AEBCA66" w14:textId="77777777" w:rsidR="00EA31D0" w:rsidRDefault="00EA31D0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421" w:type="dxa"/>
                      </w:tcPr>
                      <w:p w14:paraId="72C0A8EE" w14:textId="77777777" w:rsidR="00EA31D0" w:rsidRDefault="00EA31D0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421" w:type="dxa"/>
                      </w:tcPr>
                      <w:p w14:paraId="641DB8A8" w14:textId="77777777" w:rsidR="00EA31D0" w:rsidRDefault="00EA31D0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420" w:type="dxa"/>
                      </w:tcPr>
                      <w:p w14:paraId="6341EB28" w14:textId="77777777" w:rsidR="00EA31D0" w:rsidRDefault="00EA31D0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421" w:type="dxa"/>
                      </w:tcPr>
                      <w:p w14:paraId="72E74D79" w14:textId="77777777" w:rsidR="00EA31D0" w:rsidRDefault="00EA31D0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421" w:type="dxa"/>
                      </w:tcPr>
                      <w:p w14:paraId="2E940309" w14:textId="77777777" w:rsidR="00EA31D0" w:rsidRDefault="00EA31D0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420" w:type="dxa"/>
                      </w:tcPr>
                      <w:p w14:paraId="7F452F48" w14:textId="77777777" w:rsidR="00EA31D0" w:rsidRDefault="00EA31D0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421" w:type="dxa"/>
                      </w:tcPr>
                      <w:p w14:paraId="1C33D425" w14:textId="77777777" w:rsidR="00EA31D0" w:rsidRDefault="00EA31D0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420" w:type="dxa"/>
                      </w:tcPr>
                      <w:p w14:paraId="0B5E5401" w14:textId="77777777" w:rsidR="00EA31D0" w:rsidRDefault="00EA31D0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</w:tr>
                </w:tbl>
                <w:p w14:paraId="1549E576" w14:textId="77777777" w:rsidR="00EA31D0" w:rsidRDefault="00EA31D0" w:rsidP="00F8209B">
                  <w:pPr>
                    <w:framePr w:hSpace="141" w:wrap="around" w:vAnchor="page" w:hAnchor="margin" w:xAlign="center" w:y="466"/>
                  </w:pPr>
                </w:p>
                <w:p w14:paraId="4EF4906C" w14:textId="77777777" w:rsidR="00EA31D0" w:rsidRPr="00EA31D0" w:rsidRDefault="00932466" w:rsidP="00F8209B">
                  <w:pPr>
                    <w:framePr w:hSpace="141" w:wrap="around" w:vAnchor="page" w:hAnchor="margin" w:xAlign="center" w:y="466"/>
                    <w:rPr>
                      <w:i/>
                      <w:sz w:val="18"/>
                      <w:szCs w:val="18"/>
                    </w:rPr>
                  </w:pPr>
                  <w:r>
                    <w:t xml:space="preserve">Número de cuenta – IBAN /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Account</w:t>
                  </w:r>
                  <w:proofErr w:type="spellEnd"/>
                  <w:r w:rsidRPr="004977E8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977E8">
                    <w:rPr>
                      <w:i/>
                      <w:sz w:val="18"/>
                      <w:szCs w:val="18"/>
                    </w:rPr>
                    <w:t>number</w:t>
                  </w:r>
                  <w:proofErr w:type="spellEnd"/>
                  <w:r w:rsidRPr="004977E8">
                    <w:rPr>
                      <w:i/>
                      <w:sz w:val="18"/>
                      <w:szCs w:val="18"/>
                    </w:rPr>
                    <w:t xml:space="preserve"> – IBAN</w:t>
                  </w: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</w:tblGrid>
                  <w:tr w:rsidR="00932466" w14:paraId="567D42D0" w14:textId="77777777" w:rsidTr="00EA31D0">
                    <w:tc>
                      <w:tcPr>
                        <w:tcW w:w="340" w:type="dxa"/>
                      </w:tcPr>
                      <w:p w14:paraId="17554DB0" w14:textId="77777777" w:rsidR="00932466" w:rsidRDefault="00932466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3E92133B" w14:textId="77777777" w:rsidR="00932466" w:rsidRDefault="00932466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04F8A46A" w14:textId="77777777" w:rsidR="00932466" w:rsidRDefault="00932466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51C83226" w14:textId="77777777" w:rsidR="00932466" w:rsidRDefault="00932466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0838CC20" w14:textId="77777777" w:rsidR="00932466" w:rsidRDefault="00932466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05FBA5D2" w14:textId="77777777" w:rsidR="00932466" w:rsidRDefault="00932466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221513A0" w14:textId="77777777" w:rsidR="00932466" w:rsidRDefault="00932466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1D9EACA8" w14:textId="77777777" w:rsidR="00932466" w:rsidRDefault="00932466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6B52601A" w14:textId="77777777" w:rsidR="00932466" w:rsidRDefault="00932466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523DB2B1" w14:textId="77777777" w:rsidR="00932466" w:rsidRDefault="00932466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23FD03D9" w14:textId="77777777" w:rsidR="00932466" w:rsidRDefault="00932466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3C89639D" w14:textId="77777777" w:rsidR="00932466" w:rsidRDefault="00932466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7DBF5852" w14:textId="77777777" w:rsidR="00932466" w:rsidRDefault="00932466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30AC3D46" w14:textId="77777777" w:rsidR="00932466" w:rsidRDefault="00932466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5AB76717" w14:textId="77777777" w:rsidR="00932466" w:rsidRDefault="00932466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48FAD431" w14:textId="77777777" w:rsidR="00932466" w:rsidRDefault="00932466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59AB38C9" w14:textId="77777777" w:rsidR="00932466" w:rsidRDefault="00932466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18AE60D2" w14:textId="77777777" w:rsidR="00932466" w:rsidRDefault="00932466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74C51E0B" w14:textId="77777777" w:rsidR="00932466" w:rsidRDefault="00932466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491E9052" w14:textId="77777777" w:rsidR="00932466" w:rsidRDefault="00932466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34936B3D" w14:textId="77777777" w:rsidR="00932466" w:rsidRDefault="00932466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1685C7A6" w14:textId="77777777" w:rsidR="00932466" w:rsidRDefault="00932466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2548DF88" w14:textId="77777777" w:rsidR="00932466" w:rsidRDefault="00932466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  <w:tc>
                      <w:tcPr>
                        <w:tcW w:w="340" w:type="dxa"/>
                      </w:tcPr>
                      <w:p w14:paraId="77B42F08" w14:textId="77777777" w:rsidR="00932466" w:rsidRDefault="00932466" w:rsidP="00F8209B">
                        <w:pPr>
                          <w:framePr w:hSpace="141" w:wrap="around" w:vAnchor="page" w:hAnchor="margin" w:xAlign="center" w:y="466"/>
                        </w:pPr>
                      </w:p>
                    </w:tc>
                  </w:tr>
                </w:tbl>
                <w:p w14:paraId="1E78F79D" w14:textId="77777777" w:rsidR="00932466" w:rsidRDefault="00932466" w:rsidP="00F8209B">
                  <w:pPr>
                    <w:framePr w:hSpace="141" w:wrap="around" w:vAnchor="page" w:hAnchor="margin" w:xAlign="center" w:y="466"/>
                  </w:pPr>
                </w:p>
                <w:p w14:paraId="21BFF18B" w14:textId="77777777" w:rsidR="00932466" w:rsidRDefault="00932466" w:rsidP="00F8209B">
                  <w:pPr>
                    <w:framePr w:hSpace="141" w:wrap="around" w:vAnchor="page" w:hAnchor="margin" w:xAlign="center" w:y="466"/>
                  </w:pPr>
                  <w:r>
                    <w:t xml:space="preserve"> Tipo de pago:   </w:t>
                  </w:r>
                  <w:sdt>
                    <w:sdtPr>
                      <w:id w:val="-1036278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6C4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Pago recurrente / </w:t>
                  </w:r>
                  <w:proofErr w:type="spellStart"/>
                  <w:r w:rsidRPr="00463630">
                    <w:rPr>
                      <w:i/>
                      <w:sz w:val="18"/>
                      <w:szCs w:val="18"/>
                    </w:rPr>
                    <w:t>Recurrent</w:t>
                  </w:r>
                  <w:proofErr w:type="spellEnd"/>
                  <w:r w:rsidRPr="00463630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3630">
                    <w:rPr>
                      <w:i/>
                      <w:sz w:val="18"/>
                      <w:szCs w:val="18"/>
                    </w:rPr>
                    <w:t>payment</w:t>
                  </w:r>
                  <w:proofErr w:type="spellEnd"/>
                  <w:r>
                    <w:t xml:space="preserve">      </w:t>
                  </w:r>
                  <w:sdt>
                    <w:sdtPr>
                      <w:id w:val="188425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A252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Pago único / </w:t>
                  </w:r>
                  <w:proofErr w:type="spellStart"/>
                  <w:r w:rsidRPr="00463630">
                    <w:rPr>
                      <w:i/>
                      <w:sz w:val="18"/>
                      <w:szCs w:val="18"/>
                    </w:rPr>
                    <w:t>One</w:t>
                  </w:r>
                  <w:proofErr w:type="spellEnd"/>
                  <w:r w:rsidRPr="00463630">
                    <w:rPr>
                      <w:i/>
                      <w:sz w:val="18"/>
                      <w:szCs w:val="18"/>
                    </w:rPr>
                    <w:t xml:space="preserve">-off </w:t>
                  </w:r>
                  <w:proofErr w:type="spellStart"/>
                  <w:r w:rsidRPr="00463630">
                    <w:rPr>
                      <w:i/>
                      <w:sz w:val="18"/>
                      <w:szCs w:val="18"/>
                    </w:rPr>
                    <w:t>payment</w:t>
                  </w:r>
                  <w:proofErr w:type="spellEnd"/>
                  <w:r>
                    <w:t xml:space="preserve">      </w:t>
                  </w:r>
                </w:p>
                <w:p w14:paraId="5BA21B1D" w14:textId="77777777" w:rsidR="00932466" w:rsidRDefault="00932466" w:rsidP="00F8209B">
                  <w:pPr>
                    <w:framePr w:hSpace="141" w:wrap="around" w:vAnchor="page" w:hAnchor="margin" w:xAlign="center" w:y="466"/>
                  </w:pPr>
                  <w:r>
                    <w:t xml:space="preserve"> </w:t>
                  </w:r>
                </w:p>
                <w:p w14:paraId="74F71B85" w14:textId="7C0A215B" w:rsidR="00932466" w:rsidRDefault="00932466" w:rsidP="00F8209B">
                  <w:pPr>
                    <w:framePr w:hSpace="141" w:wrap="around" w:vAnchor="page" w:hAnchor="margin" w:xAlign="center" w:y="466"/>
                  </w:pPr>
                  <w:r>
                    <w:t xml:space="preserve">  Fecha – Localidad / </w:t>
                  </w:r>
                </w:p>
                <w:p w14:paraId="46E7C469" w14:textId="77777777" w:rsidR="00932466" w:rsidRPr="008E65A1" w:rsidRDefault="00000000" w:rsidP="00F8209B">
                  <w:pPr>
                    <w:framePr w:hSpace="141" w:wrap="around" w:vAnchor="page" w:hAnchor="margin" w:xAlign="center" w:y="466"/>
                  </w:pPr>
                  <w:r>
                    <w:pict w14:anchorId="75DFD790">
                      <v:rect id="_x0000_i1035" style="width:521pt;height:1pt" o:hrpct="959" o:hrstd="t" o:hrnoshade="t" o:hr="t" fillcolor="black [3213]" stroked="f"/>
                    </w:pict>
                  </w:r>
                </w:p>
                <w:p w14:paraId="4466DD2A" w14:textId="77777777" w:rsidR="00932466" w:rsidRPr="008E65A1" w:rsidRDefault="00932466" w:rsidP="00F8209B">
                  <w:pPr>
                    <w:framePr w:hSpace="141" w:wrap="around" w:vAnchor="page" w:hAnchor="margin" w:xAlign="center" w:y="466"/>
                  </w:pPr>
                </w:p>
                <w:p w14:paraId="393F791D" w14:textId="2BAE94B9" w:rsidR="00932466" w:rsidRDefault="00932466" w:rsidP="00F8209B">
                  <w:pPr>
                    <w:framePr w:hSpace="141" w:wrap="around" w:vAnchor="page" w:hAnchor="margin" w:xAlign="center" w:y="466"/>
                  </w:pPr>
                  <w:r>
                    <w:t xml:space="preserve">Firma del deudor / </w:t>
                  </w:r>
                </w:p>
                <w:p w14:paraId="531613BE" w14:textId="77777777" w:rsidR="00932466" w:rsidRDefault="00932466" w:rsidP="00F8209B">
                  <w:pPr>
                    <w:framePr w:hSpace="141" w:wrap="around" w:vAnchor="page" w:hAnchor="margin" w:xAlign="center" w:y="466"/>
                  </w:pPr>
                </w:p>
                <w:p w14:paraId="1100416F" w14:textId="77777777" w:rsidR="00932466" w:rsidRPr="008E65A1" w:rsidRDefault="00000000" w:rsidP="00F8209B">
                  <w:pPr>
                    <w:framePr w:hSpace="141" w:wrap="around" w:vAnchor="page" w:hAnchor="margin" w:xAlign="center" w:y="466"/>
                  </w:pPr>
                  <w:r>
                    <w:pict w14:anchorId="275D966A">
                      <v:rect id="_x0000_i1036" style="width:521pt;height:1pt" o:hrpct="959" o:hrstd="t" o:hrnoshade="t" o:hr="t" fillcolor="black [3213]" stroked="f"/>
                    </w:pict>
                  </w:r>
                </w:p>
                <w:p w14:paraId="5864EB59" w14:textId="638C5000" w:rsidR="00932466" w:rsidRDefault="00B07CDD" w:rsidP="00F8209B">
                  <w:pPr>
                    <w:framePr w:hSpace="141" w:wrap="around" w:vAnchor="page" w:hAnchor="margin" w:xAlign="center" w:y="466"/>
                    <w:rPr>
                      <w:sz w:val="16"/>
                      <w:szCs w:val="16"/>
                    </w:rPr>
                  </w:pPr>
                  <w:r w:rsidRPr="000E26CC">
                    <w:rPr>
                      <w:b/>
                    </w:rPr>
                    <w:t>TODOS LOS CAMPOS HAN DE SER CUMPLIMENTADOS OBLIGATORIAMENTE. UNA VEZ FIRMADA, ESTA ORDEN DE DOMICILIACIÓN DEBE SER ENVIADA AL ACREEDOR PARA SU CUSTODIA</w:t>
                  </w:r>
                  <w:r>
                    <w:rPr>
                      <w:b/>
                      <w:sz w:val="16"/>
                      <w:szCs w:val="16"/>
                    </w:rPr>
                    <w:t xml:space="preserve">. / </w:t>
                  </w:r>
                </w:p>
              </w:tc>
            </w:tr>
          </w:tbl>
          <w:p w14:paraId="18606F65" w14:textId="77777777" w:rsidR="00932466" w:rsidRDefault="00932466" w:rsidP="00EF6C4F"/>
        </w:tc>
      </w:tr>
      <w:tr w:rsidR="00E40DB8" w14:paraId="417F58C5" w14:textId="77777777" w:rsidTr="00EF6C4F">
        <w:trPr>
          <w:trHeight w:val="70"/>
        </w:trPr>
        <w:tc>
          <w:tcPr>
            <w:tcW w:w="11341" w:type="dxa"/>
          </w:tcPr>
          <w:p w14:paraId="3EDD0E6E" w14:textId="77777777" w:rsidR="00E40DB8" w:rsidRPr="00627B70" w:rsidRDefault="00E40DB8" w:rsidP="00EF6C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center"/>
              <w:rPr>
                <w:b/>
              </w:rPr>
            </w:pPr>
          </w:p>
        </w:tc>
      </w:tr>
    </w:tbl>
    <w:p w14:paraId="4D7D49FE" w14:textId="77777777" w:rsidR="00A03C84" w:rsidRDefault="00EF6C4F" w:rsidP="00A03C84">
      <w:pPr>
        <w:jc w:val="center"/>
      </w:pPr>
      <w:r>
        <w:rPr>
          <w:i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037F3" wp14:editId="224F3E25">
                <wp:simplePos x="0" y="0"/>
                <wp:positionH relativeFrom="column">
                  <wp:posOffset>-1153159</wp:posOffset>
                </wp:positionH>
                <wp:positionV relativeFrom="paragraph">
                  <wp:posOffset>5739765</wp:posOffset>
                </wp:positionV>
                <wp:extent cx="2170430" cy="375920"/>
                <wp:effectExtent l="1905" t="0" r="3175" b="3175"/>
                <wp:wrapNone/>
                <wp:docPr id="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170430" cy="37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3E8AA2" w14:textId="77777777" w:rsidR="00EF6C4F" w:rsidRPr="00932466" w:rsidRDefault="00EF6C4F" w:rsidP="00EF6C4F">
                            <w:pPr>
                              <w:spacing w:after="0" w:line="240" w:lineRule="auto"/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  <w:r w:rsidRPr="00932466">
                              <w:rPr>
                                <w:color w:val="2F5496" w:themeColor="accent1" w:themeShade="BF"/>
                              </w:rPr>
                              <w:t xml:space="preserve">A cumplimentar por el </w:t>
                            </w:r>
                            <w:r>
                              <w:rPr>
                                <w:color w:val="2F5496" w:themeColor="accent1" w:themeShade="BF"/>
                              </w:rPr>
                              <w:t>deudor</w:t>
                            </w:r>
                          </w:p>
                          <w:p w14:paraId="5199A3E0" w14:textId="77777777" w:rsidR="00EF6C4F" w:rsidRDefault="00EF6C4F" w:rsidP="00EF6C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037F3" id="_x0000_s1027" type="#_x0000_t202" style="position:absolute;left:0;text-align:left;margin-left:-90.8pt;margin-top:451.95pt;width:170.9pt;height:29.6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" fillcolor="white [3201]" stroked="f" strokeweight=".5pt">
                <v:textbox>
                  <w:txbxContent>
                    <w:p w14:paraId="6B3E8AA2" w14:textId="77777777" w:rsidR="00EF6C4F" w:rsidRPr="00932466" w:rsidRDefault="00EF6C4F" w:rsidP="00EF6C4F">
                      <w:pPr>
                        <w:spacing w:after="0" w:line="240" w:lineRule="auto"/>
                        <w:jc w:val="center"/>
                        <w:rPr>
                          <w:color w:val="2F5496" w:themeColor="accent1" w:themeShade="BF"/>
                        </w:rPr>
                      </w:pPr>
                      <w:r w:rsidRPr="00932466">
                        <w:rPr>
                          <w:color w:val="2F5496" w:themeColor="accent1" w:themeShade="BF"/>
                        </w:rPr>
                        <w:t xml:space="preserve">A cumplimentar por el </w:t>
                      </w:r>
                      <w:r>
                        <w:rPr>
                          <w:color w:val="2F5496" w:themeColor="accent1" w:themeShade="BF"/>
                        </w:rPr>
                        <w:t>deudor</w:t>
                      </w:r>
                    </w:p>
                    <w:p w14:paraId="5199A3E0" w14:textId="77777777" w:rsidR="00EF6C4F" w:rsidRDefault="00EF6C4F" w:rsidP="00EF6C4F"/>
                  </w:txbxContent>
                </v:textbox>
              </v:shape>
            </w:pict>
          </mc:Fallback>
        </mc:AlternateContent>
      </w:r>
    </w:p>
    <w:sectPr w:rsidR="00A03C84" w:rsidSect="009706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E27E9" w14:textId="77777777" w:rsidR="004377F4" w:rsidRDefault="004377F4" w:rsidP="009973A9">
      <w:pPr>
        <w:spacing w:after="0" w:line="240" w:lineRule="auto"/>
      </w:pPr>
      <w:r>
        <w:separator/>
      </w:r>
    </w:p>
  </w:endnote>
  <w:endnote w:type="continuationSeparator" w:id="0">
    <w:p w14:paraId="01B689B0" w14:textId="77777777" w:rsidR="004377F4" w:rsidRDefault="004377F4" w:rsidP="0099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F61A" w14:textId="77777777" w:rsidR="009973A9" w:rsidRDefault="009973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27E8" w14:textId="77777777" w:rsidR="009973A9" w:rsidRDefault="009973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A85B" w14:textId="77777777" w:rsidR="009973A9" w:rsidRDefault="009973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8C52A" w14:textId="77777777" w:rsidR="004377F4" w:rsidRDefault="004377F4" w:rsidP="009973A9">
      <w:pPr>
        <w:spacing w:after="0" w:line="240" w:lineRule="auto"/>
      </w:pPr>
      <w:r>
        <w:separator/>
      </w:r>
    </w:p>
  </w:footnote>
  <w:footnote w:type="continuationSeparator" w:id="0">
    <w:p w14:paraId="2A10C9A8" w14:textId="77777777" w:rsidR="004377F4" w:rsidRDefault="004377F4" w:rsidP="00997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E458" w14:textId="77777777" w:rsidR="009973A9" w:rsidRDefault="009973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2E78" w14:textId="77777777" w:rsidR="009973A9" w:rsidRDefault="009973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4903" w14:textId="77777777" w:rsidR="009973A9" w:rsidRDefault="009973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66"/>
    <w:rsid w:val="00010171"/>
    <w:rsid w:val="000B58A0"/>
    <w:rsid w:val="000D662B"/>
    <w:rsid w:val="001266C6"/>
    <w:rsid w:val="001B203D"/>
    <w:rsid w:val="001D5A5D"/>
    <w:rsid w:val="0022366F"/>
    <w:rsid w:val="002717C9"/>
    <w:rsid w:val="00324544"/>
    <w:rsid w:val="0033088A"/>
    <w:rsid w:val="004019C7"/>
    <w:rsid w:val="004377F4"/>
    <w:rsid w:val="004B48ED"/>
    <w:rsid w:val="00531462"/>
    <w:rsid w:val="0057175E"/>
    <w:rsid w:val="005E396F"/>
    <w:rsid w:val="00627B70"/>
    <w:rsid w:val="006717DB"/>
    <w:rsid w:val="00774B05"/>
    <w:rsid w:val="00826494"/>
    <w:rsid w:val="008A2528"/>
    <w:rsid w:val="00932466"/>
    <w:rsid w:val="009706F5"/>
    <w:rsid w:val="009973A9"/>
    <w:rsid w:val="00A03C84"/>
    <w:rsid w:val="00A4144F"/>
    <w:rsid w:val="00AD032A"/>
    <w:rsid w:val="00B07CDD"/>
    <w:rsid w:val="00B139C0"/>
    <w:rsid w:val="00B5028E"/>
    <w:rsid w:val="00C23C13"/>
    <w:rsid w:val="00C67150"/>
    <w:rsid w:val="00C706CA"/>
    <w:rsid w:val="00CE3D0F"/>
    <w:rsid w:val="00D044C4"/>
    <w:rsid w:val="00D46A01"/>
    <w:rsid w:val="00D527C5"/>
    <w:rsid w:val="00E07C94"/>
    <w:rsid w:val="00E40DB8"/>
    <w:rsid w:val="00E53638"/>
    <w:rsid w:val="00E862DB"/>
    <w:rsid w:val="00EA31D0"/>
    <w:rsid w:val="00EF6C4F"/>
    <w:rsid w:val="00F03FAD"/>
    <w:rsid w:val="00F07F09"/>
    <w:rsid w:val="00F335FB"/>
    <w:rsid w:val="00F8209B"/>
    <w:rsid w:val="00F97CC4"/>
    <w:rsid w:val="00F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12BAC"/>
  <w15:docId w15:val="{265A4B2A-F436-4381-A95A-E4DE3753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4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7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CDD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862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97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3A9"/>
  </w:style>
  <w:style w:type="paragraph" w:styleId="Piedepgina">
    <w:name w:val="footer"/>
    <w:basedOn w:val="Normal"/>
    <w:link w:val="PiedepginaCar"/>
    <w:uiPriority w:val="99"/>
    <w:unhideWhenUsed/>
    <w:rsid w:val="00997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3A9"/>
  </w:style>
  <w:style w:type="character" w:styleId="Hipervnculo">
    <w:name w:val="Hyperlink"/>
    <w:basedOn w:val="Fuentedeprrafopredeter"/>
    <w:uiPriority w:val="99"/>
    <w:unhideWhenUsed/>
    <w:rsid w:val="009973A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717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AD527-E302-4582-BD3B-CBD318F3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Rollón Gutiérrez</dc:creator>
  <cp:lastModifiedBy>DIANA CARRASCOSA</cp:lastModifiedBy>
  <cp:revision>7</cp:revision>
  <cp:lastPrinted>2017-04-11T08:05:00Z</cp:lastPrinted>
  <dcterms:created xsi:type="dcterms:W3CDTF">2022-11-12T13:11:00Z</dcterms:created>
  <dcterms:modified xsi:type="dcterms:W3CDTF">2022-11-14T19:06:00Z</dcterms:modified>
</cp:coreProperties>
</file>